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7C" w:rsidRDefault="00A2446D" w:rsidP="00A2446D">
      <w:pPr>
        <w:jc w:val="center"/>
      </w:pPr>
      <w:r>
        <w:t xml:space="preserve">Государственное бюджетное общеобразовательное учреждение Самарской области средняя общеобразовательная школа № 10 </w:t>
      </w:r>
    </w:p>
    <w:p w:rsidR="002A7E7C" w:rsidRDefault="002A7E7C" w:rsidP="00A2446D">
      <w:pPr>
        <w:jc w:val="center"/>
      </w:pPr>
      <w:r>
        <w:t xml:space="preserve">имени героя России Сергея Анатольевича </w:t>
      </w:r>
      <w:proofErr w:type="spellStart"/>
      <w:r>
        <w:t>Хихина</w:t>
      </w:r>
      <w:proofErr w:type="spellEnd"/>
      <w:r>
        <w:t xml:space="preserve"> </w:t>
      </w:r>
    </w:p>
    <w:p w:rsidR="002A7E7C" w:rsidRDefault="00A2446D" w:rsidP="00A2446D">
      <w:pPr>
        <w:jc w:val="center"/>
      </w:pPr>
      <w:proofErr w:type="spellStart"/>
      <w:r>
        <w:t>г.о</w:t>
      </w:r>
      <w:proofErr w:type="spellEnd"/>
      <w:r>
        <w:t xml:space="preserve">. Чапаевск Самарской области </w:t>
      </w:r>
    </w:p>
    <w:p w:rsidR="00110706" w:rsidRDefault="00A2446D" w:rsidP="00A2446D">
      <w:pPr>
        <w:jc w:val="center"/>
      </w:pPr>
      <w:r>
        <w:t>структурное подразделение «детский сад «Василек»</w:t>
      </w:r>
    </w:p>
    <w:p w:rsidR="00A2446D" w:rsidRDefault="00A2446D"/>
    <w:p w:rsidR="00110706" w:rsidRDefault="00110706" w:rsidP="00110706">
      <w:pPr>
        <w:jc w:val="center"/>
        <w:rPr>
          <w:b/>
          <w:sz w:val="28"/>
          <w:szCs w:val="28"/>
        </w:rPr>
      </w:pPr>
      <w:r w:rsidRPr="00110706">
        <w:rPr>
          <w:b/>
          <w:sz w:val="28"/>
          <w:szCs w:val="28"/>
        </w:rPr>
        <w:t>Аннотация к рабочим программам</w:t>
      </w:r>
      <w:r w:rsidR="00082B69">
        <w:rPr>
          <w:b/>
          <w:sz w:val="28"/>
          <w:szCs w:val="28"/>
        </w:rPr>
        <w:t xml:space="preserve"> </w:t>
      </w:r>
    </w:p>
    <w:p w:rsidR="00110706" w:rsidRDefault="00110706" w:rsidP="0011070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706" w:rsidTr="00110706">
        <w:tc>
          <w:tcPr>
            <w:tcW w:w="3115" w:type="dxa"/>
          </w:tcPr>
          <w:p w:rsidR="00110706" w:rsidRPr="00110706" w:rsidRDefault="00110706" w:rsidP="00110706">
            <w:pPr>
              <w:jc w:val="center"/>
              <w:rPr>
                <w:b/>
              </w:rPr>
            </w:pPr>
            <w:r w:rsidRPr="00110706">
              <w:rPr>
                <w:b/>
              </w:rPr>
              <w:t>Наименование программ, технологий</w:t>
            </w:r>
          </w:p>
        </w:tc>
        <w:tc>
          <w:tcPr>
            <w:tcW w:w="3115" w:type="dxa"/>
          </w:tcPr>
          <w:p w:rsidR="00110706" w:rsidRPr="00110706" w:rsidRDefault="00110706" w:rsidP="00110706">
            <w:pPr>
              <w:jc w:val="center"/>
              <w:rPr>
                <w:b/>
              </w:rPr>
            </w:pPr>
            <w:r w:rsidRPr="00110706">
              <w:rPr>
                <w:b/>
              </w:rPr>
              <w:t>Ключевые положения программ, технологий</w:t>
            </w:r>
          </w:p>
        </w:tc>
        <w:tc>
          <w:tcPr>
            <w:tcW w:w="3115" w:type="dxa"/>
          </w:tcPr>
          <w:p w:rsidR="00110706" w:rsidRPr="00110706" w:rsidRDefault="00110706" w:rsidP="00110706">
            <w:pPr>
              <w:jc w:val="center"/>
              <w:rPr>
                <w:b/>
              </w:rPr>
            </w:pPr>
            <w:r w:rsidRPr="00110706">
              <w:rPr>
                <w:b/>
              </w:rPr>
              <w:t>Методическое обеспечение</w:t>
            </w:r>
          </w:p>
        </w:tc>
      </w:tr>
      <w:tr w:rsidR="00110706" w:rsidTr="00CC5D2D">
        <w:tc>
          <w:tcPr>
            <w:tcW w:w="9345" w:type="dxa"/>
            <w:gridSpan w:val="3"/>
          </w:tcPr>
          <w:p w:rsidR="00110706" w:rsidRDefault="00110706" w:rsidP="0011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КОМПЛЕКСНЫЕ ПРОГРАММЫ</w:t>
            </w:r>
          </w:p>
        </w:tc>
      </w:tr>
      <w:tr w:rsidR="00110706" w:rsidTr="00110706">
        <w:tc>
          <w:tcPr>
            <w:tcW w:w="3115" w:type="dxa"/>
          </w:tcPr>
          <w:p w:rsidR="00110706" w:rsidRDefault="00110706" w:rsidP="00110706">
            <w:pPr>
              <w:jc w:val="center"/>
            </w:pPr>
            <w:r>
              <w:t xml:space="preserve">Примерная основная общеобразовательная программа дошкольного образования </w:t>
            </w:r>
            <w:r w:rsidRPr="00110706">
              <w:rPr>
                <w:b/>
              </w:rPr>
              <w:t>«От рождения до школы»</w:t>
            </w:r>
          </w:p>
          <w:p w:rsidR="00110706" w:rsidRDefault="00110706" w:rsidP="00110706">
            <w:pPr>
              <w:pStyle w:val="a3"/>
              <w:jc w:val="center"/>
            </w:pPr>
            <w:r>
              <w:t xml:space="preserve">Н.Е. </w:t>
            </w:r>
            <w:proofErr w:type="spellStart"/>
            <w:r>
              <w:t>Веракса</w:t>
            </w:r>
            <w:proofErr w:type="spellEnd"/>
            <w:r>
              <w:t>,</w:t>
            </w:r>
          </w:p>
          <w:p w:rsidR="00110706" w:rsidRDefault="00110706" w:rsidP="002A7E7C">
            <w:pPr>
              <w:jc w:val="center"/>
              <w:rPr>
                <w:b/>
                <w:sz w:val="28"/>
                <w:szCs w:val="28"/>
              </w:rPr>
            </w:pPr>
            <w:r>
              <w:t xml:space="preserve">Т.С. Комарова, </w:t>
            </w:r>
            <w:r w:rsidR="002A7E7C">
              <w:t>Э.М. Дорофеева</w:t>
            </w:r>
          </w:p>
        </w:tc>
        <w:tc>
          <w:tcPr>
            <w:tcW w:w="3115" w:type="dxa"/>
          </w:tcPr>
          <w:p w:rsidR="00110706" w:rsidRDefault="00110706" w:rsidP="0011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</w:t>
            </w:r>
          </w:p>
        </w:tc>
        <w:tc>
          <w:tcPr>
            <w:tcW w:w="3115" w:type="dxa"/>
          </w:tcPr>
          <w:p w:rsidR="00110706" w:rsidRDefault="00110706" w:rsidP="0011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Программа, методическая литература, наглядный, демонстрационный, раздаточный материал.</w:t>
            </w:r>
          </w:p>
        </w:tc>
      </w:tr>
      <w:tr w:rsidR="00461E91" w:rsidTr="00110706">
        <w:tc>
          <w:tcPr>
            <w:tcW w:w="3115" w:type="dxa"/>
          </w:tcPr>
          <w:p w:rsidR="00461E91" w:rsidRDefault="00461E91" w:rsidP="00461E91">
            <w:pPr>
              <w:spacing w:after="5" w:line="270" w:lineRule="auto"/>
              <w:ind w:left="82" w:firstLine="139"/>
            </w:pPr>
            <w:r>
              <w:t>«</w:t>
            </w:r>
            <w:r w:rsidRPr="00461E91">
              <w:t>Вариативная примерная адаптированная основная образовательная программа для детей с тяжелыми нарушениями речи (общим недоразвитием речи) с 3 до 7 лет</w:t>
            </w:r>
            <w:r>
              <w:t>»</w:t>
            </w:r>
            <w:r w:rsidRPr="00461E91">
              <w:t xml:space="preserve"> </w:t>
            </w:r>
          </w:p>
          <w:p w:rsidR="00461E91" w:rsidRPr="00461E91" w:rsidRDefault="00461E91" w:rsidP="00461E91">
            <w:pPr>
              <w:spacing w:after="5" w:line="270" w:lineRule="auto"/>
              <w:ind w:left="82" w:firstLine="139"/>
            </w:pPr>
            <w:r w:rsidRPr="00461E91">
              <w:t xml:space="preserve">Н. В. </w:t>
            </w:r>
            <w:proofErr w:type="spellStart"/>
            <w:r w:rsidRPr="00461E91">
              <w:t>Нищева</w:t>
            </w:r>
            <w:proofErr w:type="spellEnd"/>
          </w:p>
          <w:p w:rsidR="00461E91" w:rsidRDefault="00461E91" w:rsidP="00110706">
            <w:pPr>
              <w:jc w:val="center"/>
            </w:pPr>
          </w:p>
        </w:tc>
        <w:tc>
          <w:tcPr>
            <w:tcW w:w="3115" w:type="dxa"/>
          </w:tcPr>
          <w:p w:rsidR="00461E91" w:rsidRDefault="00461E91" w:rsidP="00461E91">
            <w:pPr>
              <w:rPr>
                <w:lang w:eastAsia="en-US"/>
              </w:rPr>
            </w:pPr>
            <w:r>
              <w:t>Целостная методологически обоснованная, систематизированная, четко структурированная модель педагогического процесса, предлагаемого для реализации в группах комбинированной и компенсирующей направленности детского сада для детей с тяжелыми нарушениями речи (общим недоразвитием речи) с 3 до 7 лет</w:t>
            </w:r>
          </w:p>
        </w:tc>
        <w:tc>
          <w:tcPr>
            <w:tcW w:w="3115" w:type="dxa"/>
          </w:tcPr>
          <w:p w:rsidR="00461E91" w:rsidRDefault="00082B69" w:rsidP="001107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образовательная программа, комплексно-тематическое планирование, конспекты занятий, демонстрационный, раздаточный материал, тетради на печатной основе.</w:t>
            </w:r>
          </w:p>
        </w:tc>
      </w:tr>
      <w:tr w:rsidR="00461E91" w:rsidTr="00110706">
        <w:tc>
          <w:tcPr>
            <w:tcW w:w="3115" w:type="dxa"/>
          </w:tcPr>
          <w:p w:rsidR="00461E91" w:rsidRPr="00461E91" w:rsidRDefault="00461E91" w:rsidP="00461E91">
            <w:pPr>
              <w:tabs>
                <w:tab w:val="left" w:pos="9781"/>
              </w:tabs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461E91">
              <w:rPr>
                <w:bCs/>
              </w:rPr>
              <w:t xml:space="preserve">Примерная адаптированная </w:t>
            </w:r>
          </w:p>
          <w:p w:rsidR="00461E91" w:rsidRPr="00461E91" w:rsidRDefault="00461E91" w:rsidP="00461E91">
            <w:pPr>
              <w:tabs>
                <w:tab w:val="left" w:pos="9781"/>
              </w:tabs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461E91">
              <w:rPr>
                <w:bCs/>
              </w:rPr>
              <w:t>сновная образовательная программа</w:t>
            </w:r>
          </w:p>
          <w:p w:rsidR="00461E91" w:rsidRPr="00461E91" w:rsidRDefault="00461E91" w:rsidP="00461E91">
            <w:pPr>
              <w:tabs>
                <w:tab w:val="left" w:pos="9781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61E91">
              <w:rPr>
                <w:bCs/>
              </w:rPr>
              <w:t xml:space="preserve">ошкольного образования детей </w:t>
            </w:r>
          </w:p>
          <w:p w:rsidR="00461E91" w:rsidRPr="00461E91" w:rsidRDefault="00461E91" w:rsidP="00461E91">
            <w:pPr>
              <w:tabs>
                <w:tab w:val="left" w:pos="9781"/>
              </w:tabs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461E91">
              <w:rPr>
                <w:bCs/>
              </w:rPr>
              <w:t xml:space="preserve"> задержкой психического развития</w:t>
            </w:r>
            <w:r>
              <w:rPr>
                <w:bCs/>
              </w:rPr>
              <w:t>»</w:t>
            </w:r>
          </w:p>
          <w:p w:rsidR="00461E91" w:rsidRDefault="00461E91" w:rsidP="00110706">
            <w:pPr>
              <w:jc w:val="center"/>
            </w:pPr>
          </w:p>
        </w:tc>
        <w:tc>
          <w:tcPr>
            <w:tcW w:w="3115" w:type="dxa"/>
          </w:tcPr>
          <w:p w:rsidR="00461E91" w:rsidRDefault="00461E91" w:rsidP="00082B69">
            <w:pPr>
              <w:rPr>
                <w:lang w:eastAsia="en-US"/>
              </w:rPr>
            </w:pPr>
            <w:r>
              <w:t xml:space="preserve">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</w:t>
            </w:r>
            <w:r>
              <w:lastRenderedPageBreak/>
              <w:t>ЗПР (Программы коррекционной работы).</w:t>
            </w:r>
          </w:p>
        </w:tc>
        <w:tc>
          <w:tcPr>
            <w:tcW w:w="3115" w:type="dxa"/>
          </w:tcPr>
          <w:p w:rsidR="00461E91" w:rsidRDefault="00082B69" w:rsidP="001107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Программа, демонстрационный, раздаточный материал.</w:t>
            </w:r>
          </w:p>
        </w:tc>
      </w:tr>
      <w:tr w:rsidR="00110706" w:rsidTr="00A118C9">
        <w:tc>
          <w:tcPr>
            <w:tcW w:w="9345" w:type="dxa"/>
            <w:gridSpan w:val="3"/>
          </w:tcPr>
          <w:p w:rsidR="00110706" w:rsidRDefault="00110706" w:rsidP="0011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ПАРЦИАЛЬНЫЕ ПРОГРАММЫ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Программа музыкального воспитания дошкольников </w:t>
            </w:r>
            <w:r w:rsidRPr="00A2446D">
              <w:rPr>
                <w:b/>
                <w:lang w:eastAsia="en-US"/>
              </w:rPr>
              <w:t>«Музыкальные шедевры»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О.П.Радынова</w:t>
            </w:r>
            <w:proofErr w:type="spellEnd"/>
          </w:p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основ музыкальной культуры детей дошкольного возраста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сборник аудиозаписей,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Программа экологического воспитания дошкольников </w:t>
            </w:r>
            <w:r w:rsidRPr="00A2446D">
              <w:rPr>
                <w:b/>
                <w:lang w:eastAsia="en-US"/>
              </w:rPr>
              <w:t>«Юный эколог»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С.Н.Николаева</w:t>
            </w:r>
            <w:proofErr w:type="spellEnd"/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основ экологической культуры у детей дошкольного возраста.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методическая литература,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r w:rsidRPr="00A2446D">
              <w:rPr>
                <w:b/>
                <w:lang w:eastAsia="en-US"/>
              </w:rPr>
              <w:t>«Основы безопасно</w:t>
            </w:r>
            <w:r>
              <w:rPr>
                <w:b/>
                <w:lang w:eastAsia="en-US"/>
              </w:rPr>
              <w:t>сти детей дошкольного возраста»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Авдеева, </w:t>
            </w:r>
            <w:proofErr w:type="spellStart"/>
            <w:r>
              <w:rPr>
                <w:lang w:eastAsia="en-US"/>
              </w:rPr>
              <w:t>О.Л.Князева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Р.Б.Стеркина</w:t>
            </w:r>
            <w:proofErr w:type="spellEnd"/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 детей дошкольного возраста потребности в здоровом образе жизни и экологической культуры; воспитание навыков адекватного поведения в различных ситуациях.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наглядный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Авторская программа по английскому языку </w:t>
            </w:r>
            <w:r w:rsidRPr="00A2446D">
              <w:rPr>
                <w:b/>
                <w:lang w:eastAsia="en-US"/>
              </w:rPr>
              <w:t>«Я люблю английский»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proofErr w:type="spellStart"/>
            <w:r w:rsidRPr="004A1B8E">
              <w:rPr>
                <w:sz w:val="22"/>
                <w:szCs w:val="22"/>
                <w:lang w:eastAsia="en-US"/>
              </w:rPr>
              <w:t>В.Н.Мещерякова</w:t>
            </w:r>
            <w:proofErr w:type="spellEnd"/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представлений об английской речи, </w:t>
            </w: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сборник аудиозаписей,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Практический курс математики для дошкольников</w:t>
            </w:r>
            <w:bookmarkStart w:id="0" w:name="_GoBack"/>
            <w:bookmarkEnd w:id="0"/>
            <w:r w:rsidR="002A7E7C">
              <w:rPr>
                <w:lang w:eastAsia="en-US"/>
              </w:rPr>
              <w:t xml:space="preserve"> «</w:t>
            </w:r>
            <w:proofErr w:type="spellStart"/>
            <w:r w:rsidR="002A7E7C">
              <w:rPr>
                <w:lang w:eastAsia="en-US"/>
              </w:rPr>
              <w:t>Игралочка</w:t>
            </w:r>
            <w:proofErr w:type="spellEnd"/>
            <w:r w:rsidR="002A7E7C">
              <w:rPr>
                <w:lang w:eastAsia="en-US"/>
              </w:rPr>
              <w:t>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Л.Г. </w:t>
            </w:r>
            <w:proofErr w:type="spellStart"/>
            <w:r>
              <w:rPr>
                <w:lang w:eastAsia="en-US"/>
              </w:rPr>
              <w:t>Петерсон</w:t>
            </w:r>
            <w:proofErr w:type="spellEnd"/>
            <w:r>
              <w:rPr>
                <w:lang w:eastAsia="en-US"/>
              </w:rPr>
              <w:t>, Н.П. Холина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мышления, творческих способностей детей, их интереса к математике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Программа, методическое пособие, демонстрационный материал, раздаточный материал, тетради на печатной основе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Программа интеллектуально - речевой подготовки детей к обучению в школе </w:t>
            </w:r>
            <w:r w:rsidRPr="00A2446D">
              <w:rPr>
                <w:b/>
                <w:lang w:eastAsia="en-US"/>
              </w:rPr>
              <w:t>«Окно в школьный мир»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А.Г. </w:t>
            </w:r>
            <w:proofErr w:type="spellStart"/>
            <w:r>
              <w:rPr>
                <w:lang w:eastAsia="en-US"/>
              </w:rPr>
              <w:t>Апресова</w:t>
            </w:r>
            <w:proofErr w:type="spellEnd"/>
            <w:r>
              <w:rPr>
                <w:lang w:eastAsia="en-US"/>
              </w:rPr>
              <w:t>,</w:t>
            </w:r>
          </w:p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Гордова</w:t>
            </w:r>
            <w:proofErr w:type="spellEnd"/>
            <w:r>
              <w:rPr>
                <w:lang w:eastAsia="en-US"/>
              </w:rPr>
              <w:t xml:space="preserve">, Т.А. </w:t>
            </w:r>
            <w:proofErr w:type="spellStart"/>
            <w:r>
              <w:rPr>
                <w:lang w:eastAsia="en-US"/>
              </w:rPr>
              <w:t>Сидорчук</w:t>
            </w:r>
            <w:proofErr w:type="spellEnd"/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познавательных способностей, творческого мышления, воображения и речи дошкольников 5-7 лет.</w:t>
            </w:r>
          </w:p>
        </w:tc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Программа, </w:t>
            </w: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 xml:space="preserve"> - тематический план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 w:rsidRPr="00A2446D">
              <w:rPr>
                <w:b/>
                <w:lang w:eastAsia="en-US"/>
              </w:rPr>
              <w:t>«Конструирование и художественный труд в детском саду»</w:t>
            </w:r>
          </w:p>
          <w:p w:rsidR="00A2446D" w:rsidRP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11222">
              <w:rPr>
                <w:lang w:eastAsia="en-US"/>
              </w:rPr>
              <w:t>Куцакова</w:t>
            </w:r>
            <w:proofErr w:type="spellEnd"/>
            <w:r w:rsidRPr="00A11222">
              <w:rPr>
                <w:lang w:eastAsia="en-US"/>
              </w:rPr>
              <w:t xml:space="preserve"> Л.В.</w:t>
            </w:r>
          </w:p>
        </w:tc>
        <w:tc>
          <w:tcPr>
            <w:tcW w:w="3115" w:type="dxa"/>
          </w:tcPr>
          <w:p w:rsidR="00A2446D" w:rsidRPr="00A11222" w:rsidRDefault="00A2446D" w:rsidP="00A2446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 xml:space="preserve"> Обучение детей дошкольного возраста конструированию и ручному труду.</w:t>
            </w:r>
          </w:p>
        </w:tc>
        <w:tc>
          <w:tcPr>
            <w:tcW w:w="3115" w:type="dxa"/>
          </w:tcPr>
          <w:p w:rsidR="00A2446D" w:rsidRPr="00A11222" w:rsidRDefault="00A2446D" w:rsidP="00A2446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Программа, методическое пособие</w:t>
            </w:r>
          </w:p>
        </w:tc>
      </w:tr>
      <w:tr w:rsidR="00A2446D" w:rsidTr="00110706">
        <w:tc>
          <w:tcPr>
            <w:tcW w:w="3115" w:type="dxa"/>
          </w:tcPr>
          <w:p w:rsid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 w:rsidRPr="00A2446D">
              <w:rPr>
                <w:b/>
                <w:lang w:eastAsia="en-US"/>
              </w:rPr>
              <w:t>«Изобразительная деятельность в детском       саду»</w:t>
            </w:r>
          </w:p>
          <w:p w:rsidR="00A2446D" w:rsidRPr="00A2446D" w:rsidRDefault="00A2446D" w:rsidP="00A2446D">
            <w:pPr>
              <w:spacing w:line="276" w:lineRule="auto"/>
              <w:rPr>
                <w:b/>
                <w:lang w:eastAsia="en-US"/>
              </w:rPr>
            </w:pPr>
            <w:r w:rsidRPr="00A11222">
              <w:rPr>
                <w:lang w:eastAsia="en-US"/>
              </w:rPr>
              <w:t xml:space="preserve">Г.С. </w:t>
            </w:r>
            <w:proofErr w:type="spellStart"/>
            <w:r w:rsidRPr="00A11222">
              <w:rPr>
                <w:lang w:eastAsia="en-US"/>
              </w:rPr>
              <w:t>Швайко</w:t>
            </w:r>
            <w:proofErr w:type="spellEnd"/>
          </w:p>
        </w:tc>
        <w:tc>
          <w:tcPr>
            <w:tcW w:w="3115" w:type="dxa"/>
          </w:tcPr>
          <w:p w:rsidR="00A2446D" w:rsidRPr="00A11222" w:rsidRDefault="00A2446D" w:rsidP="00A2446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Развитие навыков рисования, лепки, аппликации детей 3-7 лет.</w:t>
            </w:r>
          </w:p>
        </w:tc>
        <w:tc>
          <w:tcPr>
            <w:tcW w:w="3115" w:type="dxa"/>
          </w:tcPr>
          <w:p w:rsidR="00A2446D" w:rsidRPr="00A11222" w:rsidRDefault="00A2446D" w:rsidP="00A2446D">
            <w:pPr>
              <w:spacing w:line="276" w:lineRule="auto"/>
              <w:rPr>
                <w:lang w:eastAsia="en-US"/>
              </w:rPr>
            </w:pPr>
            <w:r w:rsidRPr="00A11222">
              <w:rPr>
                <w:lang w:eastAsia="en-US"/>
              </w:rPr>
              <w:t>Программа, методическое пособие</w:t>
            </w:r>
          </w:p>
        </w:tc>
      </w:tr>
      <w:tr w:rsidR="00A2446D" w:rsidTr="00103136">
        <w:tc>
          <w:tcPr>
            <w:tcW w:w="9345" w:type="dxa"/>
            <w:gridSpan w:val="3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ТЕХНОЛОГИИ</w:t>
            </w:r>
          </w:p>
        </w:tc>
      </w:tr>
      <w:tr w:rsidR="00A2446D" w:rsidTr="00110706"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 xml:space="preserve">Теория решения изобретательских задач (ТРИЗ) Г.С. </w:t>
            </w:r>
            <w:proofErr w:type="spellStart"/>
            <w:r w:rsidRPr="00110706">
              <w:rPr>
                <w:lang w:eastAsia="en-US"/>
              </w:rPr>
              <w:t>Альтшуллер</w:t>
            </w:r>
            <w:proofErr w:type="spellEnd"/>
          </w:p>
        </w:tc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Научить детей решать конкретные творческие задачи, достигая идеальный конечный результат (ИКР).</w:t>
            </w:r>
          </w:p>
        </w:tc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методическая литература,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Общая теория сильного мышления (ОТСМ) Н.Н. Хоменко</w:t>
            </w:r>
          </w:p>
        </w:tc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Обучение применению законов развития систем, общим принципам разрешения противоречий.</w:t>
            </w:r>
          </w:p>
        </w:tc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методическая литература,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Развитие творческого воображения (РТВ)</w:t>
            </w:r>
          </w:p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 xml:space="preserve">Г.С. </w:t>
            </w:r>
            <w:proofErr w:type="spellStart"/>
            <w:r w:rsidRPr="00110706">
              <w:rPr>
                <w:lang w:eastAsia="en-US"/>
              </w:rPr>
              <w:t>Альтшуллер</w:t>
            </w:r>
            <w:proofErr w:type="spellEnd"/>
            <w:r w:rsidRPr="00110706">
              <w:rPr>
                <w:lang w:eastAsia="en-US"/>
              </w:rPr>
              <w:t>, Н.Н. Хоменко</w:t>
            </w:r>
          </w:p>
        </w:tc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Снятие психологической инерции, развитие воображения, связной творческой речи.</w:t>
            </w:r>
          </w:p>
        </w:tc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методическая литература,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Формирование талантливого мышления у дошкольников В.В. Кузнецова, Л.А. Пыстина</w:t>
            </w:r>
          </w:p>
        </w:tc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Формирование математических представлений, базовых и производных от них понятий. Снятие вектора психологической инерции мышления. Освоение одномерного, двухмерного и трёхмерного пространства методом дихотомии</w:t>
            </w:r>
          </w:p>
        </w:tc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Программа, дидактический материал.</w:t>
            </w:r>
          </w:p>
        </w:tc>
      </w:tr>
      <w:tr w:rsidR="00A2446D" w:rsidTr="00110706"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 xml:space="preserve">Технология ознакомления дошкольников с явлениями неживой природы  </w:t>
            </w:r>
          </w:p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Т.В. Владимирова</w:t>
            </w:r>
          </w:p>
        </w:tc>
        <w:tc>
          <w:tcPr>
            <w:tcW w:w="3115" w:type="dxa"/>
          </w:tcPr>
          <w:p w:rsidR="00A2446D" w:rsidRPr="00110706" w:rsidRDefault="00A2446D" w:rsidP="00A2446D">
            <w:pPr>
              <w:spacing w:line="276" w:lineRule="auto"/>
              <w:rPr>
                <w:lang w:eastAsia="en-US"/>
              </w:rPr>
            </w:pPr>
            <w:r w:rsidRPr="00110706">
              <w:rPr>
                <w:lang w:eastAsia="en-US"/>
              </w:rPr>
              <w:t>Ознакомление детей 4-7 лет с явлениями неживой природы средствами ОТСМ-ТРИЗ-РТВ технологий и метода ММЧ (моделирование маленькими человечками).</w:t>
            </w:r>
          </w:p>
        </w:tc>
        <w:tc>
          <w:tcPr>
            <w:tcW w:w="3115" w:type="dxa"/>
          </w:tcPr>
          <w:p w:rsidR="00A2446D" w:rsidRDefault="00A2446D" w:rsidP="00A2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Программа, методическое пособие, дидактический материал.</w:t>
            </w:r>
          </w:p>
        </w:tc>
      </w:tr>
    </w:tbl>
    <w:p w:rsidR="00110706" w:rsidRPr="00110706" w:rsidRDefault="00110706" w:rsidP="00110706">
      <w:pPr>
        <w:jc w:val="center"/>
        <w:rPr>
          <w:b/>
          <w:sz w:val="28"/>
          <w:szCs w:val="28"/>
        </w:rPr>
      </w:pPr>
    </w:p>
    <w:sectPr w:rsidR="00110706" w:rsidRPr="00110706" w:rsidSect="00A2446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A"/>
    <w:rsid w:val="00082B69"/>
    <w:rsid w:val="00110706"/>
    <w:rsid w:val="00152FAA"/>
    <w:rsid w:val="002A7E7C"/>
    <w:rsid w:val="0034178C"/>
    <w:rsid w:val="00461E91"/>
    <w:rsid w:val="00710652"/>
    <w:rsid w:val="00A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DBD2"/>
  <w15:chartTrackingRefBased/>
  <w15:docId w15:val="{6E093E7F-B62E-4596-8274-7BF460D7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0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1107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07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107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1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sadchap16@outlook.com</cp:lastModifiedBy>
  <cp:revision>2</cp:revision>
  <dcterms:created xsi:type="dcterms:W3CDTF">2021-09-14T07:47:00Z</dcterms:created>
  <dcterms:modified xsi:type="dcterms:W3CDTF">2021-09-14T07:47:00Z</dcterms:modified>
</cp:coreProperties>
</file>